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FCA" w:rsidRPr="00A22FCA" w:rsidRDefault="00A22FCA" w:rsidP="00A22FCA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A22FC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1E9E22" wp14:editId="00A53102">
            <wp:extent cx="619125" cy="752475"/>
            <wp:effectExtent l="0" t="0" r="9525" b="9525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CA" w:rsidRPr="00A22FCA" w:rsidRDefault="00A22FCA" w:rsidP="00A22FCA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F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ТАЦИНСКОГО СЕЛЬСКОГО ПОСЕЛЕНИЯ</w:t>
      </w:r>
    </w:p>
    <w:p w:rsidR="00A22FCA" w:rsidRPr="00A22FCA" w:rsidRDefault="00A22FCA" w:rsidP="00A22FC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>Тацинского района, Ростовской области</w:t>
      </w:r>
    </w:p>
    <w:p w:rsidR="00A22FCA" w:rsidRPr="00A22FCA" w:rsidRDefault="00A22FCA" w:rsidP="00A22FCA">
      <w:pPr>
        <w:keepNext/>
        <w:suppressAutoHyphens/>
        <w:ind w:left="426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FC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5C51C" wp14:editId="6177A387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" strokeweight=".71mm">
                <v:stroke joinstyle="miter"/>
              </v:line>
            </w:pict>
          </mc:Fallback>
        </mc:AlternateContent>
      </w:r>
    </w:p>
    <w:p w:rsidR="00A22FCA" w:rsidRPr="00A22FCA" w:rsidRDefault="00A22FCA" w:rsidP="00A22FC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F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</w:t>
      </w:r>
    </w:p>
    <w:p w:rsidR="00A22FCA" w:rsidRPr="00A22FCA" w:rsidRDefault="00A22FCA" w:rsidP="00A22FCA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22FCA" w:rsidRPr="00A22FCA" w:rsidRDefault="00A22FCA" w:rsidP="00A22FCA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 ноября</w:t>
      </w: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 г.</w:t>
      </w: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</w:t>
      </w:r>
      <w:r w:rsidR="00024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0241B5">
        <w:rPr>
          <w:rFonts w:ascii="Times New Roman" w:eastAsia="Times New Roman" w:hAnsi="Times New Roman" w:cs="Times New Roman"/>
          <w:sz w:val="28"/>
          <w:szCs w:val="28"/>
          <w:lang w:eastAsia="zh-CN"/>
        </w:rPr>
        <w:t>292</w:t>
      </w: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bookmarkStart w:id="0" w:name="_GoBack"/>
      <w:bookmarkEnd w:id="0"/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</w:t>
      </w: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ст. Тацинская</w:t>
      </w:r>
    </w:p>
    <w:p w:rsidR="00A22FCA" w:rsidRPr="00A22FCA" w:rsidRDefault="00A22FCA" w:rsidP="00A22FCA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74A" w:rsidRPr="00A22FCA" w:rsidRDefault="00B4274A" w:rsidP="00A22FCA">
      <w:pPr>
        <w:ind w:right="50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FC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</w:p>
    <w:p w:rsidR="00B4274A" w:rsidRDefault="00B4274A" w:rsidP="00A22FCA">
      <w:pPr>
        <w:ind w:right="50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>инвентаризации захоронений</w:t>
      </w:r>
      <w:r w:rsidR="0002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sz w:val="28"/>
          <w:szCs w:val="28"/>
        </w:rPr>
        <w:t>на территории 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 кладбищ </w:t>
      </w:r>
    </w:p>
    <w:p w:rsidR="00B4274A" w:rsidRDefault="00B4274A" w:rsidP="00A22FCA">
      <w:pPr>
        <w:ind w:right="50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4274A" w:rsidRPr="00B4274A" w:rsidRDefault="00B4274A" w:rsidP="00A22FCA">
      <w:pPr>
        <w:ind w:right="50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22FCA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proofErr w:type="spellEnd"/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</w:p>
    <w:p w:rsidR="00B4274A" w:rsidRPr="00B4274A" w:rsidRDefault="00B4274A" w:rsidP="00B4274A">
      <w:pPr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B4274A" w:rsidRPr="00B4274A" w:rsidRDefault="00B4274A" w:rsidP="00B4274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B118B2" w:rsidRDefault="00B118B2" w:rsidP="004C470F">
      <w:pPr>
        <w:tabs>
          <w:tab w:val="left" w:pos="125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22FCA">
        <w:rPr>
          <w:rFonts w:ascii="Times New Roman" w:eastAsia="Times New Roman" w:hAnsi="Times New Roman"/>
          <w:sz w:val="28"/>
        </w:rPr>
        <w:t>Тацинское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сельское поселение», в целях организации похоронного дела на территории </w:t>
      </w:r>
      <w:r w:rsidR="00A22FCA">
        <w:rPr>
          <w:rFonts w:ascii="Times New Roman" w:eastAsia="Times New Roman" w:hAnsi="Times New Roman"/>
          <w:sz w:val="28"/>
        </w:rPr>
        <w:t>Тацинского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</w:t>
      </w:r>
      <w:proofErr w:type="gramEnd"/>
    </w:p>
    <w:p w:rsidR="00B118B2" w:rsidRDefault="00B118B2" w:rsidP="004C470F">
      <w:pPr>
        <w:tabs>
          <w:tab w:val="left" w:pos="1258"/>
        </w:tabs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B118B2" w:rsidRDefault="00B118B2" w:rsidP="004C470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Утвердить Порядок проведения инвентаризации захоронений, произведенных на территории общественных кладбищ </w:t>
      </w:r>
      <w:r w:rsidR="00A22FCA">
        <w:rPr>
          <w:rFonts w:ascii="Times New Roman" w:eastAsia="Times New Roman" w:hAnsi="Times New Roman"/>
          <w:sz w:val="28"/>
        </w:rPr>
        <w:t>Тацинского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поселения, согласно приложению.</w:t>
      </w:r>
    </w:p>
    <w:p w:rsidR="00B118B2" w:rsidRPr="009701D7" w:rsidRDefault="00B118B2" w:rsidP="00024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2. Н</w:t>
      </w:r>
      <w:r w:rsidRPr="00AF6F0F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 xml:space="preserve">  разместить на официальном сайте </w:t>
      </w:r>
      <w:r w:rsidR="000241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A22FCA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AF6F0F">
        <w:rPr>
          <w:rFonts w:ascii="Times New Roman" w:hAnsi="Times New Roman"/>
          <w:sz w:val="28"/>
          <w:szCs w:val="28"/>
        </w:rPr>
        <w:t>.</w:t>
      </w:r>
    </w:p>
    <w:p w:rsidR="00B118B2" w:rsidRDefault="00B118B2" w:rsidP="000241B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B4274A" w:rsidRPr="00B4274A" w:rsidRDefault="00B4274A" w:rsidP="00B4274A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274A" w:rsidRPr="00B4274A" w:rsidRDefault="00B4274A" w:rsidP="00B427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274A" w:rsidRPr="00B4274A" w:rsidRDefault="00B4274A" w:rsidP="00B4274A">
      <w:pPr>
        <w:rPr>
          <w:rFonts w:ascii="Times New Roman" w:eastAsia="Times New Roman" w:hAnsi="Times New Roman" w:cs="Times New Roman"/>
          <w:sz w:val="28"/>
          <w:szCs w:val="24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</w:t>
      </w:r>
      <w:r w:rsidR="00A22FCA">
        <w:rPr>
          <w:rFonts w:ascii="Times New Roman" w:eastAsia="Times New Roman" w:hAnsi="Times New Roman" w:cs="Times New Roman"/>
          <w:sz w:val="28"/>
          <w:szCs w:val="24"/>
        </w:rPr>
        <w:t>Тацинского</w:t>
      </w:r>
    </w:p>
    <w:p w:rsidR="00C407D8" w:rsidRPr="00BA39A3" w:rsidRDefault="00B4274A" w:rsidP="00B4274A">
      <w:pPr>
        <w:jc w:val="center"/>
        <w:rPr>
          <w:sz w:val="24"/>
          <w:szCs w:val="24"/>
        </w:rPr>
      </w:pPr>
      <w:r w:rsidRPr="00B4274A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                                                                              </w:t>
      </w:r>
      <w:proofErr w:type="spellStart"/>
      <w:r w:rsidR="00A22FCA">
        <w:rPr>
          <w:rFonts w:ascii="Times New Roman" w:eastAsia="Times New Roman" w:hAnsi="Times New Roman" w:cs="Times New Roman"/>
          <w:sz w:val="28"/>
          <w:szCs w:val="24"/>
        </w:rPr>
        <w:t>А.С</w:t>
      </w:r>
      <w:proofErr w:type="spellEnd"/>
      <w:r w:rsidR="00A22FCA">
        <w:rPr>
          <w:rFonts w:ascii="Times New Roman" w:eastAsia="Times New Roman" w:hAnsi="Times New Roman" w:cs="Times New Roman"/>
          <w:sz w:val="28"/>
          <w:szCs w:val="24"/>
        </w:rPr>
        <w:t>. Вакулич</w:t>
      </w:r>
      <w:r w:rsidRPr="00B427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31F91" w:rsidRPr="00531F91" w:rsidRDefault="00531F91" w:rsidP="00777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FCA" w:rsidRDefault="00A22FCA" w:rsidP="009701D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701D7" w:rsidRPr="004C470F" w:rsidRDefault="009701D7" w:rsidP="009701D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DB5B78" w:rsidRPr="004C470F" w:rsidRDefault="00051382" w:rsidP="009701D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4C470F" w:rsidRPr="004C470F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4C470F" w:rsidRPr="004C470F" w:rsidRDefault="00A22FCA" w:rsidP="004C470F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Тацинского</w:t>
      </w:r>
      <w:r w:rsidR="004C470F" w:rsidRPr="004C470F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9701D7" w:rsidRPr="004C470F" w:rsidRDefault="009701D7" w:rsidP="009701D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241B5">
        <w:rPr>
          <w:rFonts w:ascii="Times New Roman" w:eastAsia="Times New Roman" w:hAnsi="Times New Roman"/>
          <w:sz w:val="28"/>
          <w:szCs w:val="28"/>
        </w:rPr>
        <w:t>30 ноября</w:t>
      </w:r>
      <w:r w:rsidR="004C47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470F">
        <w:rPr>
          <w:rFonts w:ascii="Times New Roman" w:eastAsia="Times New Roman" w:hAnsi="Times New Roman"/>
          <w:sz w:val="28"/>
          <w:szCs w:val="28"/>
        </w:rPr>
        <w:t>202</w:t>
      </w:r>
      <w:r w:rsidR="00C407D8" w:rsidRPr="004C470F">
        <w:rPr>
          <w:rFonts w:ascii="Times New Roman" w:eastAsia="Times New Roman" w:hAnsi="Times New Roman"/>
          <w:sz w:val="28"/>
          <w:szCs w:val="28"/>
        </w:rPr>
        <w:t>2</w:t>
      </w:r>
      <w:r w:rsidRPr="004C470F">
        <w:rPr>
          <w:rFonts w:ascii="Times New Roman" w:eastAsia="Times New Roman" w:hAnsi="Times New Roman"/>
          <w:sz w:val="28"/>
          <w:szCs w:val="28"/>
        </w:rPr>
        <w:t xml:space="preserve"> г</w:t>
      </w:r>
      <w:r w:rsidR="004C470F">
        <w:rPr>
          <w:rFonts w:ascii="Times New Roman" w:eastAsia="Times New Roman" w:hAnsi="Times New Roman"/>
          <w:sz w:val="28"/>
          <w:szCs w:val="28"/>
        </w:rPr>
        <w:t>ода</w:t>
      </w:r>
      <w:r w:rsidRPr="004C470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4C470F">
        <w:rPr>
          <w:rFonts w:ascii="Times New Roman" w:eastAsia="Times New Roman" w:hAnsi="Times New Roman"/>
          <w:sz w:val="28"/>
          <w:szCs w:val="28"/>
        </w:rPr>
        <w:t xml:space="preserve"> </w:t>
      </w:r>
      <w:r w:rsidR="000241B5">
        <w:rPr>
          <w:rFonts w:ascii="Times New Roman" w:eastAsia="Times New Roman" w:hAnsi="Times New Roman"/>
          <w:sz w:val="28"/>
          <w:szCs w:val="28"/>
        </w:rPr>
        <w:t>292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проведения инвентаризации захоронений, произведенных на территории общественн</w:t>
      </w:r>
      <w:r w:rsidR="00B118B2">
        <w:rPr>
          <w:rFonts w:ascii="Times New Roman" w:eastAsia="Times New Roman" w:hAnsi="Times New Roman"/>
          <w:sz w:val="28"/>
        </w:rPr>
        <w:t>ых кладбищ</w:t>
      </w:r>
      <w:r w:rsidRPr="00051382">
        <w:rPr>
          <w:rFonts w:ascii="Times New Roman" w:eastAsia="Times New Roman" w:hAnsi="Times New Roman"/>
          <w:sz w:val="28"/>
        </w:rPr>
        <w:t xml:space="preserve"> </w:t>
      </w:r>
      <w:r w:rsidR="00A22FCA">
        <w:rPr>
          <w:rFonts w:ascii="Times New Roman" w:eastAsia="Times New Roman" w:hAnsi="Times New Roman"/>
          <w:sz w:val="28"/>
        </w:rPr>
        <w:t>Тацинского</w:t>
      </w:r>
      <w:r w:rsidR="00C407D8">
        <w:rPr>
          <w:rFonts w:ascii="Times New Roman" w:eastAsia="Times New Roman" w:hAnsi="Times New Roman"/>
          <w:sz w:val="28"/>
        </w:rPr>
        <w:t xml:space="preserve"> </w:t>
      </w:r>
      <w:r w:rsidRPr="00051382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</w:t>
      </w:r>
      <w:r w:rsidR="00B118B2">
        <w:rPr>
          <w:rFonts w:ascii="Times New Roman" w:eastAsia="Times New Roman" w:hAnsi="Times New Roman"/>
          <w:sz w:val="28"/>
        </w:rPr>
        <w:t>ых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A22FCA">
        <w:rPr>
          <w:rFonts w:ascii="Times New Roman" w:eastAsia="Times New Roman" w:hAnsi="Times New Roman"/>
          <w:sz w:val="28"/>
        </w:rPr>
        <w:t>Тацинского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:rsidR="00DB5B78" w:rsidRDefault="00DB5B78" w:rsidP="00B118B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B118B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B118B2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B118B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B118B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 w:rsidP="00B118B2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</w:t>
      </w:r>
      <w:r w:rsidR="00B118B2">
        <w:rPr>
          <w:rFonts w:ascii="Times New Roman" w:eastAsia="Times New Roman" w:hAnsi="Times New Roman"/>
          <w:sz w:val="28"/>
        </w:rPr>
        <w:t>ах</w:t>
      </w:r>
      <w:r w:rsidR="009B26BF">
        <w:rPr>
          <w:rFonts w:ascii="Times New Roman" w:eastAsia="Times New Roman" w:hAnsi="Times New Roman"/>
          <w:sz w:val="28"/>
        </w:rPr>
        <w:t>, расположенн</w:t>
      </w:r>
      <w:r w:rsidR="00B118B2">
        <w:rPr>
          <w:rFonts w:ascii="Times New Roman" w:eastAsia="Times New Roman" w:hAnsi="Times New Roman"/>
          <w:sz w:val="28"/>
        </w:rPr>
        <w:t>ых</w:t>
      </w:r>
      <w:r w:rsidR="009B26BF">
        <w:rPr>
          <w:rFonts w:ascii="Times New Roman" w:eastAsia="Times New Roman" w:hAnsi="Times New Roman"/>
          <w:sz w:val="28"/>
        </w:rPr>
        <w:t xml:space="preserve">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B118B2">
      <w:pPr>
        <w:spacing w:line="15" w:lineRule="exact"/>
        <w:ind w:firstLine="709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B118B2">
      <w:pPr>
        <w:spacing w:line="17" w:lineRule="exact"/>
        <w:ind w:firstLine="709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</w:t>
      </w:r>
      <w:r w:rsidR="00B118B2">
        <w:rPr>
          <w:rFonts w:ascii="Times New Roman" w:eastAsia="Times New Roman" w:hAnsi="Times New Roman"/>
          <w:sz w:val="28"/>
        </w:rPr>
        <w:t>ых</w:t>
      </w:r>
      <w:r>
        <w:rPr>
          <w:rFonts w:ascii="Times New Roman" w:eastAsia="Times New Roman" w:hAnsi="Times New Roman"/>
          <w:sz w:val="28"/>
        </w:rPr>
        <w:t xml:space="preserve"> кладбищ поселения.</w:t>
      </w:r>
    </w:p>
    <w:p w:rsidR="00DB5B78" w:rsidRDefault="00DB5B78" w:rsidP="00B118B2">
      <w:pPr>
        <w:spacing w:line="309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left="15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 w:rsidP="00B118B2">
      <w:pPr>
        <w:spacing w:line="3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</w:t>
      </w:r>
      <w:r w:rsidR="00C407D8">
        <w:rPr>
          <w:rFonts w:ascii="Times New Roman" w:eastAsia="Times New Roman" w:hAnsi="Times New Roman"/>
          <w:sz w:val="28"/>
        </w:rPr>
        <w:t>.</w:t>
      </w: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B118B2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B118B2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eastAsia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DB5B78" w:rsidRDefault="00DB5B78" w:rsidP="00B118B2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B118B2">
      <w:pPr>
        <w:spacing w:line="13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B118B2">
      <w:pPr>
        <w:spacing w:line="13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B118B2">
      <w:pPr>
        <w:spacing w:line="14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B118B2">
      <w:pPr>
        <w:spacing w:line="17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B118B2">
      <w:pPr>
        <w:spacing w:line="14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rFonts w:ascii="Times New Roman" w:eastAsia="Times New Roman" w:hAnsi="Times New Roman"/>
          <w:sz w:val="28"/>
        </w:rPr>
        <w:t>зачеркнутыми</w:t>
      </w:r>
      <w:proofErr w:type="gramEnd"/>
      <w:r>
        <w:rPr>
          <w:rFonts w:ascii="Times New Roman" w:eastAsia="Times New Roman" w:hAnsi="Times New Roman"/>
          <w:sz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B118B2">
      <w:pPr>
        <w:spacing w:line="17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B118B2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2.8. В инвентаризационных </w:t>
      </w:r>
      <w:r w:rsidR="00B118B2">
        <w:rPr>
          <w:rFonts w:ascii="Times New Roman" w:eastAsia="Times New Roman" w:hAnsi="Times New Roman"/>
          <w:sz w:val="28"/>
        </w:rPr>
        <w:t xml:space="preserve">описях не допускается оставлять </w:t>
      </w:r>
      <w:r>
        <w:rPr>
          <w:rFonts w:ascii="Times New Roman" w:eastAsia="Times New Roman" w:hAnsi="Times New Roman"/>
          <w:sz w:val="28"/>
        </w:rPr>
        <w:t>незаполненные строки, на последних страницах незаполненные строки прочерки</w:t>
      </w:r>
      <w:r w:rsidRPr="00B118B2">
        <w:rPr>
          <w:rFonts w:ascii="Times New Roman" w:eastAsia="Times New Roman" w:hAnsi="Times New Roman"/>
          <w:sz w:val="28"/>
        </w:rPr>
        <w:t>ваются</w:t>
      </w:r>
      <w:r>
        <w:rPr>
          <w:rFonts w:ascii="Times New Roman" w:eastAsia="Times New Roman" w:hAnsi="Times New Roman"/>
          <w:sz w:val="28"/>
        </w:rPr>
        <w:t>.</w:t>
      </w:r>
    </w:p>
    <w:p w:rsidR="00DB5B78" w:rsidRDefault="00DB5B78" w:rsidP="00B118B2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2.9. Не допускается вносить в инвентаризационные </w:t>
      </w:r>
      <w:proofErr w:type="gramStart"/>
      <w:r>
        <w:rPr>
          <w:rFonts w:ascii="Times New Roman" w:eastAsia="Times New Roman" w:hAnsi="Times New Roman"/>
          <w:sz w:val="28"/>
        </w:rPr>
        <w:t>описи</w:t>
      </w:r>
      <w:proofErr w:type="gramEnd"/>
      <w:r>
        <w:rPr>
          <w:rFonts w:ascii="Times New Roman" w:eastAsia="Times New Roman" w:hAnsi="Times New Roman"/>
          <w:sz w:val="28"/>
        </w:rPr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B118B2">
      <w:pPr>
        <w:spacing w:line="16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B118B2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Default="00DB5B78" w:rsidP="00B118B2">
      <w:pPr>
        <w:spacing w:line="217" w:lineRule="exact"/>
        <w:jc w:val="both"/>
        <w:rPr>
          <w:rFonts w:ascii="Times New Roman" w:eastAsia="Times New Roman" w:hAnsi="Times New Roman"/>
        </w:rPr>
      </w:pPr>
      <w:bookmarkStart w:id="2" w:name="page4"/>
      <w:bookmarkEnd w:id="2"/>
    </w:p>
    <w:p w:rsidR="00DB5B78" w:rsidRDefault="00604B79" w:rsidP="00B118B2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 w:rsidP="00B118B2">
      <w:pPr>
        <w:spacing w:line="3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</w:t>
      </w:r>
      <w:r w:rsidRPr="00A02FBC">
        <w:rPr>
          <w:rFonts w:ascii="Times New Roman" w:eastAsia="Times New Roman" w:hAnsi="Times New Roman"/>
          <w:sz w:val="28"/>
        </w:rPr>
        <w:t>регистрационный номер</w:t>
      </w:r>
      <w:r>
        <w:rPr>
          <w:rFonts w:ascii="Times New Roman" w:eastAsia="Times New Roman" w:hAnsi="Times New Roman"/>
          <w:sz w:val="28"/>
        </w:rPr>
        <w:t>) с данными книг регистрации захоронений.</w:t>
      </w:r>
    </w:p>
    <w:p w:rsidR="00DB5B78" w:rsidRDefault="00DB5B78" w:rsidP="00B118B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DB5B78" w:rsidRDefault="00DB5B78" w:rsidP="00B118B2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</w:t>
      </w:r>
      <w:proofErr w:type="gramStart"/>
      <w:r>
        <w:rPr>
          <w:rFonts w:ascii="Times New Roman" w:eastAsia="Times New Roman" w:hAnsi="Times New Roman"/>
          <w:sz w:val="28"/>
        </w:rPr>
        <w:t xml:space="preserve">При отсутствии на могиле регистрационного знака, сопоставление данных книг регистрации захоронений (захоронений урн с прахом) </w:t>
      </w:r>
      <w:r>
        <w:rPr>
          <w:rFonts w:ascii="Times New Roman" w:eastAsia="Times New Roman" w:hAnsi="Times New Roman"/>
          <w:sz w:val="28"/>
        </w:rPr>
        <w:lastRenderedPageBreak/>
        <w:t>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B5B78" w:rsidRDefault="00DB5B78" w:rsidP="00B118B2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этом</w:t>
      </w:r>
      <w:proofErr w:type="gramEnd"/>
      <w:r>
        <w:rPr>
          <w:rFonts w:ascii="Times New Roman" w:eastAsia="Times New Roman" w:hAnsi="Times New Roman"/>
          <w:sz w:val="28"/>
        </w:rPr>
        <w:t xml:space="preserve">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B118B2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 </w:t>
      </w:r>
      <w:proofErr w:type="gramStart"/>
      <w:r>
        <w:rPr>
          <w:rFonts w:ascii="Times New Roman" w:eastAsia="Times New Roman" w:hAnsi="Times New Roman"/>
          <w:sz w:val="28"/>
        </w:rPr>
        <w:t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</w:t>
      </w:r>
      <w:proofErr w:type="gramEnd"/>
      <w:r>
        <w:rPr>
          <w:rFonts w:ascii="Times New Roman" w:eastAsia="Times New Roman" w:hAnsi="Times New Roman"/>
          <w:sz w:val="28"/>
        </w:rPr>
        <w:t xml:space="preserve"> исходя из наличия имеющейся информации о захоронении.</w:t>
      </w:r>
    </w:p>
    <w:p w:rsidR="00DB5B78" w:rsidRDefault="00DB5B78" w:rsidP="00B118B2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 </w:t>
      </w:r>
      <w:proofErr w:type="gramStart"/>
      <w:r>
        <w:rPr>
          <w:rFonts w:ascii="Times New Roman" w:eastAsia="Times New Roman" w:hAnsi="Times New Roman"/>
          <w:sz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B5B78" w:rsidRDefault="00DB5B78" w:rsidP="00B118B2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  <w:proofErr w:type="gramEnd"/>
    </w:p>
    <w:p w:rsidR="00DB5B78" w:rsidRDefault="00DB5B78" w:rsidP="00B118B2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 w:rsidP="00B118B2">
      <w:pPr>
        <w:spacing w:line="312" w:lineRule="exact"/>
        <w:jc w:val="both"/>
        <w:rPr>
          <w:rFonts w:ascii="Times New Roman" w:eastAsia="Times New Roman" w:hAnsi="Times New Roman"/>
        </w:rPr>
      </w:pPr>
      <w:bookmarkStart w:id="3" w:name="page5"/>
      <w:bookmarkEnd w:id="3"/>
    </w:p>
    <w:p w:rsidR="00DB5B78" w:rsidRPr="009B26BF" w:rsidRDefault="009B26BF" w:rsidP="00B118B2">
      <w:pPr>
        <w:tabs>
          <w:tab w:val="left" w:pos="0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B118B2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B118B2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B118B2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B118B2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B118B2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B118B2">
      <w:pPr>
        <w:tabs>
          <w:tab w:val="left" w:pos="0"/>
          <w:tab w:val="left" w:pos="2022"/>
        </w:tabs>
        <w:spacing w:line="228" w:lineRule="auto"/>
        <w:ind w:left="709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B118B2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B118B2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захоронений, то исправле</w:t>
      </w:r>
      <w:r w:rsidR="00A02FBC">
        <w:rPr>
          <w:rFonts w:ascii="Times New Roman" w:eastAsia="Times New Roman" w:hAnsi="Times New Roman"/>
          <w:sz w:val="28"/>
          <w:szCs w:val="28"/>
        </w:rPr>
        <w:t xml:space="preserve">ние ошибки в книгах регистрации </w:t>
      </w:r>
      <w:r w:rsidRPr="009B26BF">
        <w:rPr>
          <w:rFonts w:ascii="Times New Roman" w:eastAsia="Times New Roman" w:hAnsi="Times New Roman"/>
          <w:sz w:val="28"/>
          <w:szCs w:val="28"/>
        </w:rPr>
        <w:t xml:space="preserve">производится путем зачеркивания неправильных записей и проставления над </w:t>
      </w: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зачеркнутыми</w:t>
      </w:r>
      <w:proofErr w:type="gramEnd"/>
      <w:r w:rsidRPr="009B26BF">
        <w:rPr>
          <w:rFonts w:ascii="Times New Roman" w:eastAsia="Times New Roman" w:hAnsi="Times New Roman"/>
          <w:sz w:val="28"/>
          <w:szCs w:val="28"/>
        </w:rPr>
        <w:t xml:space="preserve"> правильных записей.</w:t>
      </w:r>
    </w:p>
    <w:p w:rsidR="00DB5B78" w:rsidRPr="009B26BF" w:rsidRDefault="00DB5B78" w:rsidP="00B118B2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 кладбище.</w:t>
      </w:r>
    </w:p>
    <w:p w:rsidR="00DB5B78" w:rsidRPr="009B26BF" w:rsidRDefault="00DB5B78" w:rsidP="00B118B2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lastRenderedPageBreak/>
        <w:t xml:space="preserve">5.2. </w:t>
      </w: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В книгах регистрации захоронений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DB5B78" w:rsidRPr="009B26BF" w:rsidRDefault="00DB5B78" w:rsidP="00B118B2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B118B2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B118B2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  <w:proofErr w:type="gramEnd"/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5677D3" w:rsidRPr="004C470F" w:rsidRDefault="005677D3" w:rsidP="004C470F">
      <w:pPr>
        <w:ind w:left="513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470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615234" w:rsidRPr="004C470F" w:rsidRDefault="005677D3" w:rsidP="004C470F">
      <w:pPr>
        <w:ind w:left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470F">
        <w:rPr>
          <w:rFonts w:ascii="Times New Roman" w:hAnsi="Times New Roman" w:cs="Times New Roman"/>
          <w:bCs/>
          <w:sz w:val="28"/>
          <w:szCs w:val="28"/>
        </w:rPr>
        <w:t>к порядку проведения инвентаризации захоронений, произведенных на территории общественн</w:t>
      </w:r>
      <w:r w:rsidR="00A02FBC" w:rsidRPr="004C470F">
        <w:rPr>
          <w:rFonts w:ascii="Times New Roman" w:hAnsi="Times New Roman" w:cs="Times New Roman"/>
          <w:bCs/>
          <w:sz w:val="28"/>
          <w:szCs w:val="28"/>
        </w:rPr>
        <w:t>ых</w:t>
      </w:r>
      <w:r w:rsidRPr="004C470F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</w:p>
    <w:p w:rsidR="005677D3" w:rsidRPr="004C470F" w:rsidRDefault="005677D3" w:rsidP="004C470F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FCA">
        <w:rPr>
          <w:rFonts w:ascii="Times New Roman" w:hAnsi="Times New Roman" w:cs="Times New Roman"/>
          <w:bCs/>
          <w:sz w:val="28"/>
          <w:szCs w:val="28"/>
        </w:rPr>
        <w:t>Тацинского</w:t>
      </w:r>
      <w:r w:rsidRPr="004C47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22FCA" w:rsidRPr="00A22FCA" w:rsidRDefault="00A22FCA" w:rsidP="00A22FCA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A22FC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BCFCAB5" wp14:editId="1DA078AB">
            <wp:extent cx="619125" cy="752475"/>
            <wp:effectExtent l="0" t="0" r="9525" b="9525"/>
            <wp:docPr id="10" name="Рисунок 10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CA" w:rsidRPr="00A22FCA" w:rsidRDefault="00A22FCA" w:rsidP="00A22FCA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F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ТАЦИНСКОГО СЕЛЬСКОГО ПОСЕЛЕНИЯ</w:t>
      </w:r>
    </w:p>
    <w:p w:rsidR="00A22FCA" w:rsidRPr="00A22FCA" w:rsidRDefault="00A22FCA" w:rsidP="00A22FC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FCA">
        <w:rPr>
          <w:rFonts w:ascii="Times New Roman" w:eastAsia="Times New Roman" w:hAnsi="Times New Roman" w:cs="Times New Roman"/>
          <w:sz w:val="28"/>
          <w:szCs w:val="28"/>
          <w:lang w:eastAsia="zh-CN"/>
        </w:rPr>
        <w:t>Тацинского района, Ростовской области</w:t>
      </w:r>
    </w:p>
    <w:p w:rsidR="00A22FCA" w:rsidRPr="00A22FCA" w:rsidRDefault="00A22FCA" w:rsidP="00A22FCA">
      <w:pPr>
        <w:keepNext/>
        <w:suppressAutoHyphens/>
        <w:ind w:left="426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FC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1F5CA" wp14:editId="6D7F0CAA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" strokeweight=".71mm">
                <v:stroke joinstyle="miter"/>
              </v:line>
            </w:pict>
          </mc:Fallback>
        </mc:AlternateContent>
      </w:r>
    </w:p>
    <w:p w:rsidR="00A02FBC" w:rsidRPr="00A02FBC" w:rsidRDefault="00A02FBC" w:rsidP="00A02FBC">
      <w:pPr>
        <w:keepNext/>
        <w:jc w:val="center"/>
        <w:outlineLvl w:val="0"/>
        <w:rPr>
          <w:rFonts w:ascii="AG Souvenir" w:eastAsia="Times New Roman" w:hAnsi="AG Souvenir" w:cs="Times New Roman"/>
          <w:b/>
          <w:spacing w:val="38"/>
          <w:sz w:val="28"/>
        </w:rPr>
      </w:pPr>
      <w:r w:rsidRPr="00A02FBC">
        <w:rPr>
          <w:rFonts w:ascii="AG Souvenir" w:eastAsia="Times New Roman" w:hAnsi="AG Souvenir" w:cs="Times New Roman"/>
          <w:b/>
          <w:spacing w:val="38"/>
          <w:sz w:val="28"/>
        </w:rPr>
        <w:t xml:space="preserve">РАСПОРЯЖЕНИЕ 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2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615234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</w:t>
      </w:r>
      <w:r w:rsidR="00615234">
        <w:rPr>
          <w:rFonts w:ascii="Times New Roman" w:eastAsia="Times New Roman" w:hAnsi="Times New Roman"/>
          <w:b/>
          <w:sz w:val="28"/>
          <w:szCs w:val="28"/>
        </w:rPr>
        <w:t>ом</w:t>
      </w: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 кладбищ</w:t>
      </w:r>
      <w:r w:rsidR="00615234"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DB5B78" w:rsidRPr="000E0B90" w:rsidRDefault="00A22FCA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Тацинского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</w:t>
      </w:r>
      <w:r w:rsidR="00A02FBC">
        <w:rPr>
          <w:rFonts w:ascii="Times New Roman" w:eastAsia="Times New Roman" w:hAnsi="Times New Roman"/>
          <w:sz w:val="28"/>
        </w:rPr>
        <w:t xml:space="preserve"> на общественном кладбище по адресу: _____________________</w:t>
      </w:r>
      <w:r>
        <w:rPr>
          <w:rFonts w:ascii="Times New Roman" w:eastAsia="Times New Roman" w:hAnsi="Times New Roman"/>
          <w:sz w:val="28"/>
        </w:rPr>
        <w:t xml:space="preserve">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 w:rsidSect="00B118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122" w:right="701" w:bottom="619" w:left="1440" w:header="0" w:footer="0" w:gutter="0"/>
          <w:cols w:space="0" w:equalWidth="0">
            <w:col w:w="9759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 w:rsidP="00A02FBC">
      <w:pPr>
        <w:spacing w:line="227" w:lineRule="auto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A02FBC" w:rsidRPr="00A02FBC" w:rsidRDefault="00A02FBC" w:rsidP="00A02FBC">
      <w:pPr>
        <w:spacing w:line="0" w:lineRule="atLeast"/>
        <w:rPr>
          <w:rFonts w:ascii="Times New Roman" w:eastAsia="Times New Roman" w:hAnsi="Times New Roman"/>
          <w:sz w:val="28"/>
        </w:rPr>
      </w:pPr>
      <w:r w:rsidRPr="00A02FBC">
        <w:rPr>
          <w:rFonts w:ascii="Times New Roman" w:eastAsia="Times New Roman" w:hAnsi="Times New Roman"/>
          <w:sz w:val="28"/>
        </w:rPr>
        <w:lastRenderedPageBreak/>
        <w:t xml:space="preserve">Глава Администрации   </w:t>
      </w:r>
      <w:r w:rsidR="00A22FCA">
        <w:rPr>
          <w:rFonts w:ascii="Times New Roman" w:eastAsia="Times New Roman" w:hAnsi="Times New Roman"/>
          <w:sz w:val="28"/>
        </w:rPr>
        <w:t>Тацинского</w:t>
      </w:r>
    </w:p>
    <w:p w:rsidR="00DB5B78" w:rsidRDefault="00A02FBC" w:rsidP="00A02FBC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 w:rsidRPr="00A02FBC">
        <w:rPr>
          <w:rFonts w:ascii="Times New Roman" w:eastAsia="Times New Roman" w:hAnsi="Times New Roman"/>
          <w:sz w:val="28"/>
        </w:rPr>
        <w:t xml:space="preserve">сельского поселения               </w:t>
      </w:r>
      <w:r>
        <w:rPr>
          <w:rFonts w:ascii="Times New Roman" w:eastAsia="Times New Roman" w:hAnsi="Times New Roman"/>
          <w:sz w:val="28"/>
        </w:rPr>
        <w:t xml:space="preserve">                    </w:t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 w:rsidR="005C5202">
        <w:rPr>
          <w:rFonts w:ascii="Times New Roman" w:eastAsia="Times New Roman" w:hAnsi="Times New Roman"/>
          <w:sz w:val="28"/>
        </w:rPr>
        <w:t xml:space="preserve">              </w:t>
      </w:r>
      <w:r w:rsidR="00615234">
        <w:rPr>
          <w:rFonts w:ascii="Times New Roman" w:eastAsia="Times New Roman" w:hAnsi="Times New Roman"/>
          <w:sz w:val="28"/>
        </w:rPr>
        <w:t xml:space="preserve">   </w:t>
      </w:r>
      <w:proofErr w:type="spellStart"/>
      <w:r w:rsidR="00615234">
        <w:rPr>
          <w:rFonts w:ascii="Times New Roman" w:eastAsia="Times New Roman" w:hAnsi="Times New Roman"/>
          <w:sz w:val="28"/>
        </w:rPr>
        <w:t>И.О.</w:t>
      </w:r>
      <w:r w:rsidR="005C5202">
        <w:rPr>
          <w:rFonts w:ascii="Times New Roman" w:eastAsia="Times New Roman" w:hAnsi="Times New Roman"/>
          <w:sz w:val="28"/>
        </w:rPr>
        <w:t>Ф</w:t>
      </w:r>
      <w:proofErr w:type="spellEnd"/>
      <w:r w:rsidR="005C5202">
        <w:rPr>
          <w:rFonts w:ascii="Times New Roman" w:eastAsia="Times New Roman" w:hAnsi="Times New Roman"/>
          <w:sz w:val="28"/>
        </w:rPr>
        <w:t>.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5" w:name="page7"/>
      <w:bookmarkEnd w:id="5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Pr="004C470F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>к Порядку</w:t>
      </w:r>
    </w:p>
    <w:p w:rsidR="00DB5B78" w:rsidRPr="004C470F" w:rsidRDefault="00DB5B78" w:rsidP="009701D7">
      <w:pPr>
        <w:spacing w:line="2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:rsidR="00DB5B78" w:rsidRPr="004C470F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>проведения инвентаризации</w:t>
      </w:r>
    </w:p>
    <w:p w:rsidR="00DB5B78" w:rsidRPr="004C470F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 xml:space="preserve">захоронений, произведенных </w:t>
      </w:r>
      <w:proofErr w:type="gramStart"/>
      <w:r w:rsidRPr="004C470F"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DB5B78" w:rsidRPr="004C470F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>территории общественн</w:t>
      </w:r>
      <w:r w:rsidR="005C5202" w:rsidRPr="004C470F">
        <w:rPr>
          <w:rFonts w:ascii="Times New Roman" w:eastAsia="Times New Roman" w:hAnsi="Times New Roman"/>
          <w:sz w:val="28"/>
          <w:szCs w:val="28"/>
        </w:rPr>
        <w:t>ых</w:t>
      </w:r>
      <w:r w:rsidR="00604B79" w:rsidRPr="004C470F">
        <w:rPr>
          <w:rFonts w:ascii="Times New Roman" w:eastAsia="Times New Roman" w:hAnsi="Times New Roman"/>
          <w:sz w:val="28"/>
          <w:szCs w:val="28"/>
        </w:rPr>
        <w:t xml:space="preserve"> кладбищ</w:t>
      </w:r>
    </w:p>
    <w:p w:rsidR="00DB5B78" w:rsidRPr="004C470F" w:rsidRDefault="00A22FCA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Тацинского</w:t>
      </w:r>
      <w:r w:rsidR="00604B79" w:rsidRPr="004C470F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5"/>
                <w:sz w:val="24"/>
              </w:rPr>
              <w:t>№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D44A9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D44A9D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Номер, указанный </w:t>
            </w:r>
            <w:proofErr w:type="gramStart"/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в</w:t>
            </w:r>
            <w:proofErr w:type="gramEnd"/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8"/>
                <w:sz w:val="24"/>
              </w:rPr>
              <w:t>книге захоронений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8"/>
                <w:sz w:val="24"/>
              </w:rPr>
              <w:t>Номер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захоронения,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указанный на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sz w:val="24"/>
              </w:rPr>
              <w:t>регистрационном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proofErr w:type="gramStart"/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знаке</w:t>
            </w:r>
            <w:proofErr w:type="gramEnd"/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Данные </w:t>
            </w:r>
            <w:proofErr w:type="gramStart"/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захороненного</w:t>
            </w:r>
            <w:proofErr w:type="gramEnd"/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: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ФИО, дата рождения –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44A9D">
              <w:rPr>
                <w:rFonts w:ascii="Times New Roman" w:eastAsia="Times New Roman" w:hAnsi="Times New Roman" w:cs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№ сектора,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sz w:val="24"/>
              </w:rPr>
              <w:t>ряда,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Размер места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захоронения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44A9D">
              <w:rPr>
                <w:rFonts w:ascii="Times New Roman" w:eastAsia="Times New Roman" w:hAnsi="Times New Roman" w:cs="Times New Roman"/>
                <w:sz w:val="24"/>
              </w:rPr>
              <w:t>(ширина х</w:t>
            </w:r>
            <w:proofErr w:type="gramEnd"/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длина), </w:t>
            </w:r>
            <w:proofErr w:type="gramStart"/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м</w:t>
            </w:r>
            <w:proofErr w:type="gramEnd"/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sz w:val="24"/>
              </w:rPr>
              <w:t>Состояние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4A9D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</w:p>
          <w:p w:rsidR="000E0B90" w:rsidRPr="00D44A9D" w:rsidRDefault="000E0B90" w:rsidP="000E0B9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44A9D">
              <w:rPr>
                <w:rFonts w:ascii="Times New Roman" w:eastAsia="Times New Roman" w:hAnsi="Times New Roman" w:cs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Pr="00D44A9D" w:rsidRDefault="000E0B90" w:rsidP="000E0B90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44A9D"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6" w:name="page8"/>
      <w:bookmarkEnd w:id="6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</w:t>
      </w:r>
      <w:proofErr w:type="gramStart"/>
      <w:r>
        <w:rPr>
          <w:rFonts w:ascii="Times New Roman" w:eastAsia="Times New Roman" w:hAnsi="Times New Roman"/>
          <w:sz w:val="28"/>
        </w:rPr>
        <w:t xml:space="preserve"> (_______________);</w:t>
      </w:r>
      <w:proofErr w:type="gramEnd"/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</w:t>
      </w:r>
      <w:proofErr w:type="gramStart"/>
      <w:r>
        <w:rPr>
          <w:rFonts w:ascii="Times New Roman" w:eastAsia="Times New Roman" w:hAnsi="Times New Roman"/>
          <w:sz w:val="27"/>
        </w:rPr>
        <w:t xml:space="preserve"> (______________).</w:t>
      </w:r>
      <w:proofErr w:type="gramEnd"/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 w:rsidP="004C470F">
      <w:pPr>
        <w:spacing w:line="0" w:lineRule="atLeast"/>
        <w:ind w:left="10700"/>
        <w:jc w:val="right"/>
        <w:rPr>
          <w:rFonts w:ascii="Times New Roman" w:eastAsia="Times New Roman" w:hAnsi="Times New Roman"/>
          <w:sz w:val="28"/>
        </w:rPr>
      </w:pPr>
      <w:bookmarkStart w:id="7" w:name="page9"/>
      <w:bookmarkEnd w:id="7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604B79" w:rsidP="004C470F">
      <w:pPr>
        <w:spacing w:line="0" w:lineRule="atLeast"/>
        <w:ind w:left="8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 w:rsidP="004C470F">
      <w:pPr>
        <w:spacing w:line="2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4C470F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 w:rsidP="004C470F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захоронений, произведенных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</w:p>
    <w:p w:rsidR="00DB5B78" w:rsidRDefault="005677D3" w:rsidP="004C470F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</w:t>
      </w:r>
      <w:r w:rsidR="00615234">
        <w:rPr>
          <w:rFonts w:ascii="Times New Roman" w:eastAsia="Times New Roman" w:hAnsi="Times New Roman"/>
          <w:sz w:val="28"/>
        </w:rPr>
        <w:t>ого</w:t>
      </w:r>
      <w:r>
        <w:rPr>
          <w:rFonts w:ascii="Times New Roman" w:eastAsia="Times New Roman" w:hAnsi="Times New Roman"/>
          <w:sz w:val="28"/>
        </w:rPr>
        <w:t xml:space="preserve"> кладбищ</w:t>
      </w:r>
      <w:r w:rsidR="00615234">
        <w:rPr>
          <w:rFonts w:ascii="Times New Roman" w:eastAsia="Times New Roman" w:hAnsi="Times New Roman"/>
          <w:sz w:val="28"/>
        </w:rPr>
        <w:t>а</w:t>
      </w:r>
    </w:p>
    <w:p w:rsidR="00DB5B78" w:rsidRDefault="00A22FCA" w:rsidP="004C470F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Тацинского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СОДЕРЖАНИЕ</w:t>
      </w:r>
      <w:proofErr w:type="gramEnd"/>
      <w:r>
        <w:rPr>
          <w:rFonts w:ascii="Times New Roman" w:eastAsia="Times New Roman" w:hAnsi="Times New Roman"/>
          <w:sz w:val="28"/>
        </w:rPr>
        <w:t xml:space="preserve">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</w:rPr>
              <w:t>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Pr="00615234" w:rsidRDefault="005677D3" w:rsidP="0061523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/>
                <w:w w:val="97"/>
              </w:rPr>
              <w:t>знаке</w:t>
            </w:r>
            <w:proofErr w:type="gramEnd"/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>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  <w:proofErr w:type="gram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(ширина х</w:t>
            </w:r>
            <w:proofErr w:type="gramEnd"/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 xml:space="preserve">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(памятники,</w:t>
            </w:r>
            <w:proofErr w:type="gram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либо </w:t>
            </w:r>
            <w:proofErr w:type="gramStart"/>
            <w:r>
              <w:rPr>
                <w:rFonts w:ascii="Times New Roman" w:eastAsia="Times New Roman" w:hAnsi="Times New Roman"/>
                <w:w w:val="97"/>
              </w:rPr>
              <w:t>ином</w:t>
            </w:r>
            <w:proofErr w:type="gram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DB5B78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Указываются данные </w:t>
      </w:r>
      <w:proofErr w:type="gramStart"/>
      <w:r>
        <w:rPr>
          <w:rFonts w:ascii="Times New Roman" w:eastAsia="Times New Roman" w:hAnsi="Times New Roman"/>
          <w:sz w:val="24"/>
        </w:rPr>
        <w:t>захороненного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8" w:name="page10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>к Порядку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 xml:space="preserve">захоронений, произведенных </w:t>
      </w:r>
      <w:proofErr w:type="gramStart"/>
      <w:r w:rsidRPr="004C470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территории общественн</w:t>
      </w:r>
      <w:r w:rsidR="00615234" w:rsidRPr="004C470F">
        <w:rPr>
          <w:rFonts w:ascii="Times New Roman" w:hAnsi="Times New Roman" w:cs="Times New Roman"/>
          <w:sz w:val="28"/>
          <w:szCs w:val="28"/>
        </w:rPr>
        <w:t>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615234" w:rsidRPr="004C470F">
        <w:rPr>
          <w:rFonts w:ascii="Times New Roman" w:hAnsi="Times New Roman" w:cs="Times New Roman"/>
          <w:sz w:val="28"/>
          <w:szCs w:val="28"/>
        </w:rPr>
        <w:t>а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="00A22FCA">
        <w:rPr>
          <w:rFonts w:ascii="Times New Roman" w:hAnsi="Times New Roman" w:cs="Times New Roman"/>
          <w:sz w:val="28"/>
          <w:szCs w:val="28"/>
        </w:rPr>
        <w:t>Тацинского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Default="00EC024C" w:rsidP="00EC024C"/>
    <w:p w:rsidR="00615234" w:rsidRDefault="00615234" w:rsidP="00EC024C"/>
    <w:p w:rsidR="00615234" w:rsidRPr="00EC024C" w:rsidRDefault="00615234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Pr="004C470F" w:rsidRDefault="00604B79" w:rsidP="004C470F">
      <w:pPr>
        <w:spacing w:line="0" w:lineRule="atLeast"/>
        <w:ind w:left="6096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lastRenderedPageBreak/>
        <w:t>Приложение № 5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 xml:space="preserve">захоронений, произведенных </w:t>
      </w:r>
      <w:proofErr w:type="gramStart"/>
      <w:r w:rsidRPr="004C470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территории общественн</w:t>
      </w:r>
      <w:r w:rsidR="00CA791A" w:rsidRPr="004C470F">
        <w:rPr>
          <w:rFonts w:ascii="Times New Roman" w:hAnsi="Times New Roman" w:cs="Times New Roman"/>
          <w:sz w:val="28"/>
          <w:szCs w:val="28"/>
        </w:rPr>
        <w:t>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CA791A" w:rsidRPr="004C470F">
        <w:rPr>
          <w:rFonts w:ascii="Times New Roman" w:hAnsi="Times New Roman" w:cs="Times New Roman"/>
          <w:sz w:val="28"/>
          <w:szCs w:val="28"/>
        </w:rPr>
        <w:t>а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="00A22FCA">
        <w:rPr>
          <w:rFonts w:ascii="Times New Roman" w:hAnsi="Times New Roman" w:cs="Times New Roman"/>
          <w:sz w:val="28"/>
          <w:szCs w:val="28"/>
        </w:rPr>
        <w:t>Тацинского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Pr="004C470F" w:rsidRDefault="00604B79" w:rsidP="004C470F">
      <w:pPr>
        <w:spacing w:line="0" w:lineRule="atLeast"/>
        <w:ind w:left="6237"/>
        <w:jc w:val="right"/>
        <w:rPr>
          <w:rFonts w:ascii="Times New Roman" w:eastAsia="Times New Roman" w:hAnsi="Times New Roman"/>
          <w:sz w:val="28"/>
          <w:szCs w:val="28"/>
        </w:rPr>
      </w:pPr>
      <w:bookmarkStart w:id="9" w:name="page12"/>
      <w:bookmarkEnd w:id="9"/>
      <w:r w:rsidRPr="004C470F">
        <w:rPr>
          <w:rFonts w:ascii="Times New Roman" w:eastAsia="Times New Roman" w:hAnsi="Times New Roman"/>
          <w:sz w:val="28"/>
          <w:szCs w:val="28"/>
        </w:rPr>
        <w:lastRenderedPageBreak/>
        <w:t>Приложение № 6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 xml:space="preserve">захоронений, произведенных </w:t>
      </w:r>
      <w:proofErr w:type="gramStart"/>
      <w:r w:rsidRPr="004C470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территории общественн</w:t>
      </w:r>
      <w:r w:rsidR="00CA791A" w:rsidRPr="004C470F">
        <w:rPr>
          <w:rFonts w:ascii="Times New Roman" w:hAnsi="Times New Roman" w:cs="Times New Roman"/>
          <w:sz w:val="28"/>
          <w:szCs w:val="28"/>
        </w:rPr>
        <w:t>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CA791A" w:rsidRPr="004C470F">
        <w:rPr>
          <w:rFonts w:ascii="Times New Roman" w:hAnsi="Times New Roman" w:cs="Times New Roman"/>
          <w:sz w:val="28"/>
          <w:szCs w:val="28"/>
        </w:rPr>
        <w:t>а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="00A22FCA">
        <w:rPr>
          <w:rFonts w:ascii="Times New Roman" w:hAnsi="Times New Roman" w:cs="Times New Roman"/>
          <w:sz w:val="28"/>
          <w:szCs w:val="28"/>
        </w:rPr>
        <w:t>Тацинского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proofErr w:type="gramStart"/>
      <w:r w:rsidRPr="00AA2652">
        <w:rPr>
          <w:rFonts w:ascii="Times New Roman" w:eastAsia="Times New Roman" w:hAnsi="Times New Roman"/>
          <w:sz w:val="28"/>
        </w:rPr>
        <w:t>ответственным</w:t>
      </w:r>
      <w:proofErr w:type="gramEnd"/>
      <w:r w:rsidRPr="00AA2652">
        <w:rPr>
          <w:rFonts w:ascii="Times New Roman" w:eastAsia="Times New Roman" w:hAnsi="Times New Roman"/>
          <w:sz w:val="28"/>
        </w:rPr>
        <w:t xml:space="preserve"> за данное захоронение,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 w:rsidP="00CA791A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DB5B78" w:rsidRPr="00AA2652" w:rsidRDefault="004C470F" w:rsidP="00CA791A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604B79" w:rsidRPr="00AA2652">
        <w:rPr>
          <w:rFonts w:ascii="Times New Roman" w:eastAsia="Times New Roman" w:hAnsi="Times New Roman"/>
          <w:sz w:val="28"/>
        </w:rPr>
        <w:t xml:space="preserve">дминистрацию </w:t>
      </w:r>
      <w:r w:rsidR="00A22FCA">
        <w:rPr>
          <w:rFonts w:ascii="Times New Roman" w:eastAsia="Times New Roman" w:hAnsi="Times New Roman"/>
          <w:sz w:val="28"/>
        </w:rPr>
        <w:t>Тацинского</w:t>
      </w:r>
      <w:r w:rsidR="009701D7">
        <w:rPr>
          <w:rFonts w:ascii="Times New Roman" w:eastAsia="Times New Roman" w:hAnsi="Times New Roman"/>
          <w:sz w:val="28"/>
        </w:rPr>
        <w:t xml:space="preserve"> </w:t>
      </w:r>
      <w:r w:rsidR="00604B79" w:rsidRPr="00AA2652">
        <w:rPr>
          <w:rFonts w:ascii="Times New Roman" w:eastAsia="Times New Roman" w:hAnsi="Times New Roman"/>
          <w:sz w:val="28"/>
        </w:rPr>
        <w:t>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8F" w:rsidRDefault="00CA1F8F" w:rsidP="00AA2652">
      <w:r>
        <w:separator/>
      </w:r>
    </w:p>
  </w:endnote>
  <w:endnote w:type="continuationSeparator" w:id="0">
    <w:p w:rsidR="00CA1F8F" w:rsidRDefault="00CA1F8F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8F" w:rsidRDefault="00CA1F8F" w:rsidP="00AA2652">
      <w:r>
        <w:separator/>
      </w:r>
    </w:p>
  </w:footnote>
  <w:footnote w:type="continuationSeparator" w:id="0">
    <w:p w:rsidR="00CA1F8F" w:rsidRDefault="00CA1F8F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A"/>
    <w:rsid w:val="000241B5"/>
    <w:rsid w:val="00051382"/>
    <w:rsid w:val="0009582E"/>
    <w:rsid w:val="000E0B90"/>
    <w:rsid w:val="000E1EE9"/>
    <w:rsid w:val="00262D28"/>
    <w:rsid w:val="003F7191"/>
    <w:rsid w:val="004C470F"/>
    <w:rsid w:val="00531F91"/>
    <w:rsid w:val="00535D06"/>
    <w:rsid w:val="005677D3"/>
    <w:rsid w:val="00576179"/>
    <w:rsid w:val="005A1370"/>
    <w:rsid w:val="005B76A8"/>
    <w:rsid w:val="005C5202"/>
    <w:rsid w:val="005E4159"/>
    <w:rsid w:val="005F38B5"/>
    <w:rsid w:val="00604B79"/>
    <w:rsid w:val="00615234"/>
    <w:rsid w:val="006A545B"/>
    <w:rsid w:val="006B4D2F"/>
    <w:rsid w:val="00777732"/>
    <w:rsid w:val="007E463C"/>
    <w:rsid w:val="00834E00"/>
    <w:rsid w:val="009374CC"/>
    <w:rsid w:val="009701D7"/>
    <w:rsid w:val="009879BA"/>
    <w:rsid w:val="009B26BF"/>
    <w:rsid w:val="00A02FBC"/>
    <w:rsid w:val="00A22FCA"/>
    <w:rsid w:val="00A31F00"/>
    <w:rsid w:val="00A4772E"/>
    <w:rsid w:val="00A74671"/>
    <w:rsid w:val="00A91FB8"/>
    <w:rsid w:val="00AA2652"/>
    <w:rsid w:val="00AB4EDA"/>
    <w:rsid w:val="00B118B2"/>
    <w:rsid w:val="00B4274A"/>
    <w:rsid w:val="00C36CB3"/>
    <w:rsid w:val="00C407D8"/>
    <w:rsid w:val="00CA1F8F"/>
    <w:rsid w:val="00CA791A"/>
    <w:rsid w:val="00D22B9A"/>
    <w:rsid w:val="00D33DFD"/>
    <w:rsid w:val="00D44A9D"/>
    <w:rsid w:val="00DB5B78"/>
    <w:rsid w:val="00DE2BCB"/>
    <w:rsid w:val="00E26141"/>
    <w:rsid w:val="00EC024C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AD43-073A-47C0-8198-8D398179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2022-11-30T10:48:00Z</cp:lastPrinted>
  <dcterms:created xsi:type="dcterms:W3CDTF">2022-11-30T09:48:00Z</dcterms:created>
  <dcterms:modified xsi:type="dcterms:W3CDTF">2022-11-30T10:49:00Z</dcterms:modified>
</cp:coreProperties>
</file>